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df" ContentType="application/pd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D0F45" w:rsidRPr="00235BDD" w:rsidRDefault="00ED0F45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>1. Miscellaneous.</w:t>
      </w:r>
    </w:p>
    <w:p w:rsidR="00ED0F45" w:rsidRPr="00235BDD" w:rsidRDefault="00ED0F45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>2. Review list.</w:t>
      </w:r>
    </w:p>
    <w:p w:rsidR="00ED0F45" w:rsidRPr="00235BDD" w:rsidRDefault="00ED0F45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>3. Practice problems.</w:t>
      </w:r>
    </w:p>
    <w:p w:rsidR="00ED0F45" w:rsidRPr="00235BDD" w:rsidRDefault="00ED0F45" w:rsidP="00ED0F45">
      <w:pPr>
        <w:pStyle w:val="PlainText"/>
        <w:rPr>
          <w:rFonts w:ascii="Times" w:hAnsi="Times"/>
          <w:sz w:val="36"/>
        </w:rPr>
      </w:pPr>
    </w:p>
    <w:p w:rsidR="00ED0F45" w:rsidRPr="00235BDD" w:rsidRDefault="00E3197B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>1)</w:t>
      </w:r>
      <w:r w:rsidR="00ED0F45" w:rsidRPr="00235BDD">
        <w:rPr>
          <w:rFonts w:ascii="Times" w:hAnsi="Times"/>
          <w:sz w:val="36"/>
        </w:rPr>
        <w:t xml:space="preserve"> Miscellaneous.</w:t>
      </w:r>
    </w:p>
    <w:p w:rsidR="002D28AB" w:rsidRPr="00235BDD" w:rsidRDefault="00F60B75" w:rsidP="00F60B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36"/>
          <w:szCs w:val="24"/>
        </w:rPr>
      </w:pPr>
      <w:r w:rsidRPr="00235BDD">
        <w:rPr>
          <w:rFonts w:ascii="Times" w:hAnsi="Times" w:cs="Helvetica"/>
          <w:sz w:val="36"/>
          <w:szCs w:val="24"/>
        </w:rPr>
        <w:t>a</w:t>
      </w:r>
      <w:r w:rsidR="00E3197B" w:rsidRPr="00235BDD">
        <w:rPr>
          <w:rFonts w:ascii="Times" w:hAnsi="Times" w:cs="Helvetica"/>
          <w:sz w:val="36"/>
          <w:szCs w:val="24"/>
        </w:rPr>
        <w:t xml:space="preserve">) </w:t>
      </w:r>
      <w:r w:rsidR="00ED0F45" w:rsidRPr="00235BDD">
        <w:rPr>
          <w:rFonts w:ascii="Times" w:hAnsi="Times" w:cs="Helvetica"/>
          <w:sz w:val="36"/>
          <w:szCs w:val="24"/>
        </w:rPr>
        <w:t>The midterm is Wednesday, May 12, 3:00pm to 3:50pm, in Boelter 2444</w:t>
      </w:r>
      <w:r w:rsidRPr="00235BDD">
        <w:rPr>
          <w:rFonts w:ascii="Times" w:hAnsi="Times" w:cs="Helvetica"/>
          <w:sz w:val="36"/>
          <w:szCs w:val="24"/>
        </w:rPr>
        <w:t>.</w:t>
      </w:r>
    </w:p>
    <w:p w:rsidR="002D28AB" w:rsidRPr="00235BDD" w:rsidRDefault="002D28AB" w:rsidP="00F60B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36"/>
          <w:szCs w:val="24"/>
        </w:rPr>
      </w:pPr>
      <w:r w:rsidRPr="00235BDD">
        <w:rPr>
          <w:rFonts w:ascii="Times" w:hAnsi="Times" w:cs="Helvetica"/>
          <w:sz w:val="36"/>
          <w:szCs w:val="24"/>
        </w:rPr>
        <w:t>b) 10 multiple choice worth 8.5 points each and 1 short answer worth 15 points.</w:t>
      </w:r>
    </w:p>
    <w:p w:rsidR="00F60B75" w:rsidRPr="00235BDD" w:rsidRDefault="002D28AB" w:rsidP="00F60B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36"/>
          <w:szCs w:val="24"/>
        </w:rPr>
      </w:pPr>
      <w:r w:rsidRPr="00235BDD">
        <w:rPr>
          <w:rFonts w:ascii="Times" w:hAnsi="Times" w:cs="Helvetica"/>
          <w:sz w:val="36"/>
          <w:szCs w:val="24"/>
        </w:rPr>
        <w:t>c</w:t>
      </w:r>
      <w:r w:rsidR="00E3197B" w:rsidRPr="00235BDD">
        <w:rPr>
          <w:rFonts w:ascii="Times" w:hAnsi="Times" w:cs="Helvetica"/>
          <w:sz w:val="36"/>
          <w:szCs w:val="24"/>
        </w:rPr>
        <w:t>)</w:t>
      </w:r>
      <w:r w:rsidR="00F60B75" w:rsidRPr="00235BDD">
        <w:rPr>
          <w:rFonts w:ascii="Times" w:hAnsi="Times" w:cs="Helvetica"/>
          <w:sz w:val="36"/>
          <w:szCs w:val="24"/>
        </w:rPr>
        <w:t xml:space="preserve"> If something goes wrong in Boelter 2444, then the midterm will be in BH 9413.</w:t>
      </w:r>
    </w:p>
    <w:p w:rsidR="00F60B75" w:rsidRPr="00235BDD" w:rsidRDefault="002D28AB" w:rsidP="00F60B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Helvetica"/>
          <w:sz w:val="36"/>
          <w:szCs w:val="24"/>
        </w:rPr>
      </w:pPr>
      <w:r w:rsidRPr="00235BDD">
        <w:rPr>
          <w:rFonts w:ascii="Times" w:hAnsi="Times" w:cs="Helvetica"/>
          <w:sz w:val="36"/>
          <w:szCs w:val="24"/>
        </w:rPr>
        <w:t>d</w:t>
      </w:r>
      <w:r w:rsidR="00E3197B" w:rsidRPr="00235BDD">
        <w:rPr>
          <w:rFonts w:ascii="Times" w:hAnsi="Times" w:cs="Helvetica"/>
          <w:sz w:val="36"/>
          <w:szCs w:val="24"/>
        </w:rPr>
        <w:t xml:space="preserve">) </w:t>
      </w:r>
      <w:r w:rsidR="00F60B75" w:rsidRPr="00235BDD">
        <w:rPr>
          <w:rFonts w:ascii="Times" w:hAnsi="Times" w:cs="Helvetica"/>
          <w:sz w:val="36"/>
          <w:szCs w:val="24"/>
        </w:rPr>
        <w:t>The final exam is Thur June 10, 3-6pm, in Math-Science 6229.</w:t>
      </w:r>
    </w:p>
    <w:p w:rsidR="00F60B75" w:rsidRPr="00235BDD" w:rsidRDefault="00F60B75" w:rsidP="00ED0F45">
      <w:pPr>
        <w:pStyle w:val="PlainText"/>
        <w:rPr>
          <w:rFonts w:ascii="Times" w:hAnsi="Times"/>
          <w:sz w:val="36"/>
        </w:rPr>
      </w:pPr>
    </w:p>
    <w:p w:rsidR="00ED0F45" w:rsidRPr="00235BDD" w:rsidRDefault="00F60B75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>2)</w:t>
      </w:r>
      <w:r w:rsidR="00ED0F45" w:rsidRPr="00235BDD">
        <w:rPr>
          <w:rFonts w:ascii="Times" w:hAnsi="Times"/>
          <w:sz w:val="36"/>
        </w:rPr>
        <w:t xml:space="preserve"> Review list.</w:t>
      </w:r>
    </w:p>
    <w:p w:rsidR="00425EEC" w:rsidRPr="00235BDD" w:rsidRDefault="00E3197B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>A) Regression basics and problems in regression.</w:t>
      </w:r>
    </w:p>
    <w:p w:rsidR="00D47407" w:rsidRPr="00235BDD" w:rsidRDefault="00D47407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A1) Ordinary linear regression assumptions.</w:t>
      </w:r>
    </w:p>
    <w:p w:rsidR="00D47407" w:rsidRPr="00235BDD" w:rsidRDefault="00D47407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A2) Confounding factors, observational studies, experiments, and causation.</w:t>
      </w:r>
    </w:p>
    <w:p w:rsidR="00D47407" w:rsidRPr="00235BDD" w:rsidRDefault="00D47407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A3) Statistical and practical significance.</w:t>
      </w:r>
    </w:p>
    <w:p w:rsidR="00D47407" w:rsidRPr="00235BDD" w:rsidRDefault="00D47407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A4) Extrapolation</w:t>
      </w:r>
      <w:r w:rsidR="000040DB">
        <w:rPr>
          <w:rFonts w:ascii="Times" w:hAnsi="Times"/>
          <w:sz w:val="36"/>
        </w:rPr>
        <w:t xml:space="preserve"> and prediction</w:t>
      </w:r>
      <w:r w:rsidRPr="00235BDD">
        <w:rPr>
          <w:rFonts w:ascii="Times" w:hAnsi="Times"/>
          <w:sz w:val="36"/>
        </w:rPr>
        <w:t>.</w:t>
      </w:r>
    </w:p>
    <w:p w:rsidR="00D47407" w:rsidRPr="00235BDD" w:rsidRDefault="00D47407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A5) Curvature.</w:t>
      </w:r>
    </w:p>
    <w:p w:rsidR="00EB6EA9" w:rsidRPr="00235BDD" w:rsidRDefault="00D47407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A6</w:t>
      </w:r>
      <w:r w:rsidR="00425EEC" w:rsidRPr="00235BDD">
        <w:rPr>
          <w:rFonts w:ascii="Times" w:hAnsi="Times"/>
          <w:sz w:val="36"/>
        </w:rPr>
        <w:t>) Leverage.</w:t>
      </w:r>
    </w:p>
    <w:p w:rsidR="0028182D" w:rsidRDefault="00EB6EA9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A7) Dependance and nonidentifiability.</w:t>
      </w:r>
    </w:p>
    <w:p w:rsidR="00E3197B" w:rsidRPr="00235BDD" w:rsidRDefault="0028182D" w:rsidP="00ED0F45">
      <w:pPr>
        <w:pStyle w:val="PlainText"/>
        <w:rPr>
          <w:rFonts w:ascii="Times" w:hAnsi="Times"/>
          <w:sz w:val="36"/>
        </w:rPr>
      </w:pPr>
      <w:r>
        <w:rPr>
          <w:rFonts w:ascii="Times" w:hAnsi="Times"/>
          <w:sz w:val="36"/>
        </w:rPr>
        <w:tab/>
        <w:t>A8) Overfitting.</w:t>
      </w:r>
    </w:p>
    <w:p w:rsidR="00E3197B" w:rsidRPr="00235BDD" w:rsidRDefault="00E3197B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>B) Variable selection.</w:t>
      </w:r>
    </w:p>
    <w:p w:rsidR="00ED0F45" w:rsidRPr="00235BDD" w:rsidRDefault="00E3197B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B1)</w:t>
      </w:r>
      <w:r w:rsidR="00ED0F45" w:rsidRPr="00235BDD">
        <w:rPr>
          <w:rFonts w:ascii="Times" w:hAnsi="Times"/>
          <w:sz w:val="36"/>
        </w:rPr>
        <w:t xml:space="preserve"> Maximum likelihood.</w:t>
      </w:r>
    </w:p>
    <w:p w:rsidR="00ED0F45" w:rsidRPr="00235BDD" w:rsidRDefault="00E3197B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B2)</w:t>
      </w:r>
      <w:r w:rsidR="00ED0F45" w:rsidRPr="00235BDD">
        <w:rPr>
          <w:rFonts w:ascii="Times" w:hAnsi="Times"/>
          <w:sz w:val="36"/>
        </w:rPr>
        <w:t xml:space="preserve"> AIC and Corrected AIC.</w:t>
      </w:r>
    </w:p>
    <w:p w:rsidR="00ED0F45" w:rsidRPr="00235BDD" w:rsidRDefault="00E3197B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B3)</w:t>
      </w:r>
      <w:r w:rsidR="00ED0F45" w:rsidRPr="00235BDD">
        <w:rPr>
          <w:rFonts w:ascii="Times" w:hAnsi="Times"/>
          <w:sz w:val="36"/>
        </w:rPr>
        <w:t xml:space="preserve"> BIC.</w:t>
      </w:r>
    </w:p>
    <w:p w:rsidR="00ED0F45" w:rsidRPr="00235BDD" w:rsidRDefault="00E3197B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B4)</w:t>
      </w:r>
      <w:r w:rsidR="00ED0F45" w:rsidRPr="00235BDD">
        <w:rPr>
          <w:rFonts w:ascii="Times" w:hAnsi="Times"/>
          <w:sz w:val="36"/>
        </w:rPr>
        <w:t xml:space="preserve"> Comparing Information Criteria.</w:t>
      </w:r>
    </w:p>
    <w:p w:rsidR="00E3197B" w:rsidRPr="00235BDD" w:rsidRDefault="00E3197B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B5)</w:t>
      </w:r>
      <w:r w:rsidR="00ED0F45" w:rsidRPr="00235BDD">
        <w:rPr>
          <w:rFonts w:ascii="Times" w:hAnsi="Times"/>
          <w:sz w:val="36"/>
        </w:rPr>
        <w:t xml:space="preserve"> </w:t>
      </w:r>
      <w:r w:rsidRPr="00235BDD">
        <w:rPr>
          <w:rFonts w:ascii="Times" w:hAnsi="Times"/>
          <w:sz w:val="36"/>
        </w:rPr>
        <w:t>Forward and backward selection.</w:t>
      </w:r>
    </w:p>
    <w:p w:rsidR="00ED0F45" w:rsidRPr="00235BDD" w:rsidRDefault="00E3197B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 xml:space="preserve">B6) </w:t>
      </w:r>
      <w:r w:rsidR="00ED0F45" w:rsidRPr="00235BDD">
        <w:rPr>
          <w:rFonts w:ascii="Times" w:hAnsi="Times"/>
          <w:sz w:val="36"/>
        </w:rPr>
        <w:t>Inf</w:t>
      </w:r>
      <w:r w:rsidRPr="00235BDD">
        <w:rPr>
          <w:rFonts w:ascii="Times" w:hAnsi="Times"/>
          <w:sz w:val="36"/>
        </w:rPr>
        <w:t>erence after variable selection (artificially small p-values, testing and training).</w:t>
      </w:r>
    </w:p>
    <w:p w:rsidR="00ED0F45" w:rsidRPr="00235BDD" w:rsidRDefault="00E3197B" w:rsidP="00ED0F45">
      <w:pPr>
        <w:pStyle w:val="PlainText"/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B7)</w:t>
      </w:r>
      <w:r w:rsidR="00ED0F45" w:rsidRPr="00235BDD">
        <w:rPr>
          <w:rFonts w:ascii="Times" w:hAnsi="Times"/>
          <w:sz w:val="36"/>
        </w:rPr>
        <w:t xml:space="preserve"> LASSO.</w:t>
      </w:r>
    </w:p>
    <w:p w:rsidR="00E3197B" w:rsidRPr="00235BDD" w:rsidRDefault="00E3197B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>C) Logistic regression.</w:t>
      </w:r>
    </w:p>
    <w:p w:rsidR="00ED0F45" w:rsidRPr="00235BDD" w:rsidRDefault="00E3197B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C1) Bernoulli random variables.</w:t>
      </w:r>
    </w:p>
    <w:p w:rsidR="00E3197B" w:rsidRPr="00235BDD" w:rsidRDefault="00E3197B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C2)</w:t>
      </w:r>
      <w:r w:rsidR="00ED0F45" w:rsidRPr="00235BDD">
        <w:rPr>
          <w:rFonts w:ascii="Times" w:hAnsi="Times"/>
          <w:sz w:val="36"/>
        </w:rPr>
        <w:t xml:space="preserve"> Binomial </w:t>
      </w:r>
      <w:r w:rsidRPr="00235BDD">
        <w:rPr>
          <w:rFonts w:ascii="Times" w:hAnsi="Times"/>
          <w:sz w:val="36"/>
        </w:rPr>
        <w:t xml:space="preserve">random </w:t>
      </w:r>
      <w:r w:rsidR="00ED0F45" w:rsidRPr="00235BDD">
        <w:rPr>
          <w:rFonts w:ascii="Times" w:hAnsi="Times"/>
          <w:sz w:val="36"/>
        </w:rPr>
        <w:t>variables</w:t>
      </w:r>
      <w:r w:rsidRPr="00235BDD">
        <w:rPr>
          <w:rFonts w:ascii="Times" w:hAnsi="Times"/>
          <w:sz w:val="36"/>
        </w:rPr>
        <w:t>.</w:t>
      </w:r>
    </w:p>
    <w:p w:rsidR="008F1B35" w:rsidRPr="00235BDD" w:rsidRDefault="00E3197B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 xml:space="preserve">C3) </w:t>
      </w:r>
      <w:r w:rsidR="008F1B35" w:rsidRPr="00235BDD">
        <w:rPr>
          <w:rFonts w:ascii="Times" w:hAnsi="Times"/>
          <w:sz w:val="36"/>
        </w:rPr>
        <w:t xml:space="preserve">The </w:t>
      </w:r>
      <w:r w:rsidRPr="00235BDD">
        <w:rPr>
          <w:rFonts w:ascii="Times" w:hAnsi="Times"/>
          <w:sz w:val="36"/>
        </w:rPr>
        <w:t>l</w:t>
      </w:r>
      <w:r w:rsidR="00ED0F45" w:rsidRPr="00235BDD">
        <w:rPr>
          <w:rFonts w:ascii="Times" w:hAnsi="Times"/>
          <w:sz w:val="36"/>
        </w:rPr>
        <w:t>ogistic function.</w:t>
      </w:r>
    </w:p>
    <w:p w:rsidR="00ED0F45" w:rsidRPr="00235BDD" w:rsidRDefault="008F1B35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C4) The logistic regression model.</w:t>
      </w:r>
    </w:p>
    <w:p w:rsidR="00ED0F45" w:rsidRPr="00235BDD" w:rsidRDefault="00E3197B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C5)</w:t>
      </w:r>
      <w:r w:rsidR="00ED0F45" w:rsidRPr="00235BDD">
        <w:rPr>
          <w:rFonts w:ascii="Times" w:hAnsi="Times"/>
          <w:sz w:val="36"/>
        </w:rPr>
        <w:t xml:space="preserve"> Odds.</w:t>
      </w:r>
    </w:p>
    <w:p w:rsidR="00ED0F45" w:rsidRPr="00235BDD" w:rsidRDefault="00E3197B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C6) Likelihood and estimation for logistic regression</w:t>
      </w:r>
      <w:r w:rsidR="00ED0F45" w:rsidRPr="00235BDD">
        <w:rPr>
          <w:rFonts w:ascii="Times" w:hAnsi="Times"/>
          <w:sz w:val="36"/>
        </w:rPr>
        <w:t>.</w:t>
      </w:r>
    </w:p>
    <w:p w:rsidR="00ED0F45" w:rsidRPr="00235BDD" w:rsidRDefault="00E3197B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C7)</w:t>
      </w:r>
      <w:r w:rsidR="00ED0F45" w:rsidRPr="00235BDD">
        <w:rPr>
          <w:rFonts w:ascii="Times" w:hAnsi="Times"/>
          <w:sz w:val="36"/>
        </w:rPr>
        <w:t xml:space="preserve"> Testing and deviance</w:t>
      </w:r>
      <w:r w:rsidRPr="00235BDD">
        <w:rPr>
          <w:rFonts w:ascii="Times" w:hAnsi="Times"/>
          <w:sz w:val="36"/>
        </w:rPr>
        <w:t xml:space="preserve"> for logistic regression</w:t>
      </w:r>
      <w:r w:rsidR="00ED0F45" w:rsidRPr="00235BDD">
        <w:rPr>
          <w:rFonts w:ascii="Times" w:hAnsi="Times"/>
          <w:sz w:val="36"/>
        </w:rPr>
        <w:t>.</w:t>
      </w:r>
    </w:p>
    <w:p w:rsidR="00ED0F45" w:rsidRPr="00235BDD" w:rsidRDefault="00E3197B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C8) Residuals for</w:t>
      </w:r>
      <w:r w:rsidR="00ED0F45" w:rsidRPr="00235BDD">
        <w:rPr>
          <w:rFonts w:ascii="Times" w:hAnsi="Times"/>
          <w:sz w:val="36"/>
        </w:rPr>
        <w:t xml:space="preserve"> logistic regression.</w:t>
      </w:r>
    </w:p>
    <w:p w:rsidR="00E3197B" w:rsidRPr="00235BDD" w:rsidRDefault="00E3197B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 xml:space="preserve">C9) </w:t>
      </w:r>
      <w:r w:rsidR="00ED0F45" w:rsidRPr="00235BDD">
        <w:rPr>
          <w:rFonts w:ascii="Times" w:hAnsi="Times"/>
          <w:sz w:val="36"/>
        </w:rPr>
        <w:t xml:space="preserve">Residuals </w:t>
      </w:r>
      <w:r w:rsidRPr="00235BDD">
        <w:rPr>
          <w:rFonts w:ascii="Times" w:hAnsi="Times"/>
          <w:sz w:val="36"/>
        </w:rPr>
        <w:t xml:space="preserve">and overfitting </w:t>
      </w:r>
      <w:r w:rsidR="00ED0F45" w:rsidRPr="00235BDD">
        <w:rPr>
          <w:rFonts w:ascii="Times" w:hAnsi="Times"/>
          <w:sz w:val="36"/>
        </w:rPr>
        <w:t>for binary data.</w:t>
      </w:r>
    </w:p>
    <w:p w:rsidR="00ED0F45" w:rsidRPr="00235BDD" w:rsidRDefault="00E3197B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C10)</w:t>
      </w:r>
      <w:r w:rsidR="00ED0F45" w:rsidRPr="00235BDD">
        <w:rPr>
          <w:rFonts w:ascii="Times" w:hAnsi="Times"/>
          <w:sz w:val="36"/>
        </w:rPr>
        <w:t xml:space="preserve"> Interpreting logistic regression.</w:t>
      </w:r>
    </w:p>
    <w:p w:rsidR="00ED0F45" w:rsidRPr="00235BDD" w:rsidRDefault="00E3197B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>D) Poisson</w:t>
      </w:r>
      <w:r w:rsidR="00ED0F45" w:rsidRPr="00235BDD">
        <w:rPr>
          <w:rFonts w:ascii="Times" w:hAnsi="Times"/>
          <w:sz w:val="36"/>
        </w:rPr>
        <w:t xml:space="preserve"> regression.</w:t>
      </w:r>
    </w:p>
    <w:p w:rsidR="00E3197B" w:rsidRPr="00235BDD" w:rsidRDefault="00E3197B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D1) Poisson random variables.</w:t>
      </w:r>
    </w:p>
    <w:p w:rsidR="00E3197B" w:rsidRPr="00235BDD" w:rsidRDefault="00E3197B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D2) The Poisson regression model.</w:t>
      </w:r>
    </w:p>
    <w:p w:rsidR="00ED0F45" w:rsidRPr="00235BDD" w:rsidRDefault="00E3197B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D3) Likelihood and estimation for Poisson regression.</w:t>
      </w:r>
    </w:p>
    <w:p w:rsidR="008F1B35" w:rsidRPr="00235BDD" w:rsidRDefault="008F1B35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>E) Kernel regression.</w:t>
      </w:r>
    </w:p>
    <w:p w:rsidR="00ED0F45" w:rsidRPr="00235BDD" w:rsidRDefault="00F90243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E</w:t>
      </w:r>
      <w:r w:rsidR="008F1B35" w:rsidRPr="00235BDD">
        <w:rPr>
          <w:rFonts w:ascii="Times" w:hAnsi="Times"/>
          <w:sz w:val="36"/>
        </w:rPr>
        <w:t>1) The purpose of kernel regression.</w:t>
      </w:r>
    </w:p>
    <w:p w:rsidR="00ED0F45" w:rsidRPr="00235BDD" w:rsidRDefault="00F90243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E</w:t>
      </w:r>
      <w:r w:rsidR="008F1B35" w:rsidRPr="00235BDD">
        <w:rPr>
          <w:rFonts w:ascii="Times" w:hAnsi="Times"/>
          <w:sz w:val="36"/>
        </w:rPr>
        <w:t>2) Kernel</w:t>
      </w:r>
      <w:r w:rsidR="00ED0F45" w:rsidRPr="00235BDD">
        <w:rPr>
          <w:rFonts w:ascii="Times" w:hAnsi="Times"/>
          <w:sz w:val="36"/>
        </w:rPr>
        <w:t xml:space="preserve"> density estimates.</w:t>
      </w:r>
    </w:p>
    <w:p w:rsidR="00ED0F45" w:rsidRPr="00235BDD" w:rsidRDefault="00F90243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E</w:t>
      </w:r>
      <w:r w:rsidR="008F1B35" w:rsidRPr="00235BDD">
        <w:rPr>
          <w:rFonts w:ascii="Times" w:hAnsi="Times"/>
          <w:sz w:val="36"/>
        </w:rPr>
        <w:t>3)</w:t>
      </w:r>
      <w:r w:rsidR="00ED0F45" w:rsidRPr="00235BDD">
        <w:rPr>
          <w:rFonts w:ascii="Times" w:hAnsi="Times"/>
          <w:sz w:val="36"/>
        </w:rPr>
        <w:t xml:space="preserve"> </w:t>
      </w:r>
      <w:r w:rsidR="009D1C33" w:rsidRPr="00235BDD">
        <w:rPr>
          <w:rFonts w:ascii="Times" w:hAnsi="Times"/>
          <w:sz w:val="36"/>
        </w:rPr>
        <w:t xml:space="preserve">The </w:t>
      </w:r>
      <w:r w:rsidR="00ED0F45" w:rsidRPr="00235BDD">
        <w:rPr>
          <w:rFonts w:ascii="Times" w:hAnsi="Times"/>
          <w:sz w:val="36"/>
        </w:rPr>
        <w:t xml:space="preserve">Nadaraya-Watson </w:t>
      </w:r>
      <w:r w:rsidR="008F1B35" w:rsidRPr="00235BDD">
        <w:rPr>
          <w:rFonts w:ascii="Times" w:hAnsi="Times"/>
          <w:sz w:val="36"/>
        </w:rPr>
        <w:t>estimator.</w:t>
      </w:r>
    </w:p>
    <w:p w:rsidR="00D254E3" w:rsidRPr="00235BDD" w:rsidRDefault="00F90243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E</w:t>
      </w:r>
      <w:r w:rsidR="00D254E3" w:rsidRPr="00235BDD">
        <w:rPr>
          <w:rFonts w:ascii="Times" w:hAnsi="Times"/>
          <w:sz w:val="36"/>
        </w:rPr>
        <w:t>4) Choosing the bandwidth</w:t>
      </w:r>
      <w:r w:rsidR="00ED0F45" w:rsidRPr="00235BDD">
        <w:rPr>
          <w:rFonts w:ascii="Times" w:hAnsi="Times"/>
          <w:sz w:val="36"/>
        </w:rPr>
        <w:t>.</w:t>
      </w:r>
    </w:p>
    <w:p w:rsidR="004F09C6" w:rsidRPr="00235BDD" w:rsidRDefault="00766C08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>F</w:t>
      </w:r>
      <w:r w:rsidR="00D254E3" w:rsidRPr="00235BDD">
        <w:rPr>
          <w:rFonts w:ascii="Times" w:hAnsi="Times"/>
          <w:sz w:val="36"/>
        </w:rPr>
        <w:t>) Robust regression.</w:t>
      </w:r>
      <w:r w:rsidR="00ED0F45" w:rsidRPr="00235BDD">
        <w:rPr>
          <w:rFonts w:ascii="Times" w:hAnsi="Times"/>
          <w:sz w:val="36"/>
        </w:rPr>
        <w:t xml:space="preserve"> </w:t>
      </w:r>
    </w:p>
    <w:p w:rsidR="004F09C6" w:rsidRPr="00235BDD" w:rsidRDefault="004F09C6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 xml:space="preserve">F1) </w:t>
      </w:r>
      <w:r w:rsidR="00ED0F45" w:rsidRPr="00235BDD">
        <w:rPr>
          <w:rFonts w:ascii="Times" w:hAnsi="Times"/>
          <w:sz w:val="36"/>
        </w:rPr>
        <w:t>m-estimation, LAD regression, and Huber's method.</w:t>
      </w:r>
    </w:p>
    <w:p w:rsidR="00145953" w:rsidRPr="00235BDD" w:rsidRDefault="004F09C6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F2) LTS.</w:t>
      </w:r>
    </w:p>
    <w:p w:rsidR="00ED0F45" w:rsidRPr="00235BDD" w:rsidRDefault="00145953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F3) B-spline regression.</w:t>
      </w:r>
      <w:r w:rsidR="004F09C6" w:rsidRPr="00235BDD">
        <w:rPr>
          <w:rFonts w:ascii="Times" w:hAnsi="Times"/>
          <w:sz w:val="36"/>
        </w:rPr>
        <w:t xml:space="preserve"> </w:t>
      </w:r>
    </w:p>
    <w:p w:rsidR="00F90243" w:rsidRPr="00235BDD" w:rsidRDefault="00145953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F4</w:t>
      </w:r>
      <w:r w:rsidR="00F90243" w:rsidRPr="00235BDD">
        <w:rPr>
          <w:rFonts w:ascii="Times" w:hAnsi="Times"/>
          <w:sz w:val="36"/>
        </w:rPr>
        <w:t>) GAM.</w:t>
      </w:r>
    </w:p>
    <w:p w:rsidR="00ED0F45" w:rsidRPr="00235BDD" w:rsidRDefault="00F90243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>G)</w:t>
      </w:r>
      <w:r w:rsidR="00ED0F45" w:rsidRPr="00235BDD">
        <w:rPr>
          <w:rFonts w:ascii="Times" w:hAnsi="Times"/>
          <w:sz w:val="36"/>
        </w:rPr>
        <w:t xml:space="preserve"> GLM.</w:t>
      </w:r>
    </w:p>
    <w:p w:rsidR="00F90243" w:rsidRPr="00235BDD" w:rsidRDefault="00F90243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G1) The purpose of GLM.</w:t>
      </w:r>
    </w:p>
    <w:p w:rsidR="00F90243" w:rsidRPr="00235BDD" w:rsidRDefault="00A73376" w:rsidP="00A73376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G2) The exponential family, including the</w:t>
      </w:r>
      <w:r w:rsidR="00F90243" w:rsidRPr="00235BDD">
        <w:rPr>
          <w:rFonts w:ascii="Times" w:hAnsi="Times"/>
          <w:sz w:val="36"/>
        </w:rPr>
        <w:t xml:space="preserve"> normal, binomial, </w:t>
      </w:r>
      <w:r w:rsidRPr="00235BDD">
        <w:rPr>
          <w:rFonts w:ascii="Times" w:hAnsi="Times"/>
          <w:sz w:val="36"/>
        </w:rPr>
        <w:t>and Poisson.</w:t>
      </w:r>
    </w:p>
    <w:p w:rsidR="00F90243" w:rsidRPr="00235BDD" w:rsidRDefault="00F90243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G3) Properties of GLMs.</w:t>
      </w:r>
    </w:p>
    <w:p w:rsidR="005A1B98" w:rsidRPr="00235BDD" w:rsidRDefault="005A1B98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G4) Link functions.</w:t>
      </w:r>
    </w:p>
    <w:p w:rsidR="005A1B98" w:rsidRPr="00235BDD" w:rsidRDefault="005A1B98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G5) Probit and complementary log-log regression.</w:t>
      </w:r>
    </w:p>
    <w:p w:rsidR="00A73376" w:rsidRPr="00235BDD" w:rsidRDefault="005A1B98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G6</w:t>
      </w:r>
      <w:r w:rsidR="00F90243" w:rsidRPr="00235BDD">
        <w:rPr>
          <w:rFonts w:ascii="Times" w:hAnsi="Times"/>
          <w:sz w:val="36"/>
        </w:rPr>
        <w:t>) GLM residuals, p</w:t>
      </w:r>
      <w:r w:rsidR="00ED0F45" w:rsidRPr="00235BDD">
        <w:rPr>
          <w:rFonts w:ascii="Times" w:hAnsi="Times"/>
          <w:sz w:val="36"/>
        </w:rPr>
        <w:t>artial regression and partial residual plots.</w:t>
      </w:r>
    </w:p>
    <w:p w:rsidR="00A73376" w:rsidRPr="00235BDD" w:rsidRDefault="00A73376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>H) Serial correlation.</w:t>
      </w:r>
    </w:p>
    <w:p w:rsidR="00ED0F45" w:rsidRPr="00235BDD" w:rsidRDefault="00A73376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>H1) Time series and serial correlation.</w:t>
      </w:r>
    </w:p>
    <w:p w:rsidR="00ED0F45" w:rsidRPr="00235BDD" w:rsidRDefault="00A73376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 xml:space="preserve">H2) </w:t>
      </w:r>
      <w:r w:rsidR="00ED0F45" w:rsidRPr="00235BDD">
        <w:rPr>
          <w:rFonts w:ascii="Times" w:hAnsi="Times"/>
          <w:sz w:val="36"/>
        </w:rPr>
        <w:t>Autocovariance function</w:t>
      </w:r>
      <w:r w:rsidRPr="00235BDD">
        <w:rPr>
          <w:rFonts w:ascii="Times" w:hAnsi="Times"/>
          <w:sz w:val="36"/>
        </w:rPr>
        <w:t>, ACF and c</w:t>
      </w:r>
      <w:r w:rsidR="00ED0F45" w:rsidRPr="00235BDD">
        <w:rPr>
          <w:rFonts w:ascii="Times" w:hAnsi="Times"/>
          <w:sz w:val="36"/>
        </w:rPr>
        <w:t>orrelogram.</w:t>
      </w:r>
    </w:p>
    <w:p w:rsidR="005C4BC1" w:rsidRPr="00235BDD" w:rsidRDefault="00A73376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 xml:space="preserve">H3) </w:t>
      </w:r>
      <w:r w:rsidR="00ED0F45" w:rsidRPr="00235BDD">
        <w:rPr>
          <w:rFonts w:ascii="Times" w:hAnsi="Times"/>
          <w:sz w:val="36"/>
        </w:rPr>
        <w:t>Properties of correlograms.</w:t>
      </w:r>
    </w:p>
    <w:p w:rsidR="00D0676E" w:rsidRDefault="00D0676E" w:rsidP="00ED0F45">
      <w:pPr>
        <w:rPr>
          <w:rFonts w:ascii="Times" w:hAnsi="Times"/>
          <w:sz w:val="36"/>
        </w:rPr>
      </w:pPr>
    </w:p>
    <w:p w:rsidR="005C4BC1" w:rsidRPr="00235BDD" w:rsidRDefault="005C4BC1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>3) Example problems.</w:t>
      </w:r>
    </w:p>
    <w:p w:rsidR="003102F4" w:rsidRDefault="005C4BC1" w:rsidP="00ED0F45">
      <w:pPr>
        <w:rPr>
          <w:rFonts w:ascii="Times" w:hAnsi="Times"/>
          <w:sz w:val="36"/>
        </w:rPr>
      </w:pPr>
      <w:r w:rsidRPr="00235BDD">
        <w:rPr>
          <w:rFonts w:ascii="Times" w:hAnsi="Times"/>
          <w:sz w:val="36"/>
        </w:rPr>
        <w:tab/>
        <w:t xml:space="preserve">a) According to the Poisson regression model with log link function, with </w:t>
      </w:r>
      <w:r w:rsidR="00235BDD" w:rsidRPr="00235BDD">
        <w:rPr>
          <w:rFonts w:ascii="Symbol" w:hAnsi="Symbol"/>
          <w:sz w:val="36"/>
        </w:rPr>
        <w:t>b</w:t>
      </w:r>
      <w:r w:rsidR="003102F4" w:rsidRPr="003102F4">
        <w:rPr>
          <w:rFonts w:ascii="Times" w:hAnsi="Times"/>
          <w:sz w:val="36"/>
          <w:vertAlign w:val="subscript"/>
        </w:rPr>
        <w:t>0</w:t>
      </w:r>
      <w:r w:rsidR="00235BDD" w:rsidRPr="00235BDD">
        <w:rPr>
          <w:rFonts w:ascii="Times" w:hAnsi="Times"/>
          <w:sz w:val="36"/>
        </w:rPr>
        <w:t>=</w:t>
      </w:r>
      <w:r w:rsidR="003102F4">
        <w:rPr>
          <w:rFonts w:ascii="Times" w:hAnsi="Times"/>
          <w:sz w:val="36"/>
        </w:rPr>
        <w:t xml:space="preserve">1 and </w:t>
      </w:r>
      <w:r w:rsidR="003102F4" w:rsidRPr="00235BDD">
        <w:rPr>
          <w:rFonts w:ascii="Symbol" w:hAnsi="Symbol"/>
          <w:sz w:val="36"/>
        </w:rPr>
        <w:t>b</w:t>
      </w:r>
      <w:r w:rsidR="003102F4">
        <w:rPr>
          <w:rFonts w:ascii="Times" w:hAnsi="Times"/>
          <w:sz w:val="36"/>
          <w:vertAlign w:val="subscript"/>
        </w:rPr>
        <w:t>1</w:t>
      </w:r>
      <w:r w:rsidR="003102F4" w:rsidRPr="00235BDD">
        <w:rPr>
          <w:rFonts w:ascii="Times" w:hAnsi="Times"/>
          <w:sz w:val="36"/>
        </w:rPr>
        <w:t>=</w:t>
      </w:r>
      <w:r w:rsidR="003102F4">
        <w:rPr>
          <w:rFonts w:ascii="Times" w:hAnsi="Times"/>
          <w:sz w:val="36"/>
        </w:rPr>
        <w:t>2, if X</w:t>
      </w:r>
      <w:r w:rsidR="003102F4" w:rsidRPr="003102F4">
        <w:rPr>
          <w:rFonts w:ascii="Times" w:hAnsi="Times"/>
          <w:sz w:val="36"/>
          <w:vertAlign w:val="subscript"/>
        </w:rPr>
        <w:t>1</w:t>
      </w:r>
      <w:r w:rsidR="003102F4">
        <w:rPr>
          <w:rFonts w:ascii="Times" w:hAnsi="Times"/>
          <w:sz w:val="36"/>
          <w:vertAlign w:val="subscript"/>
        </w:rPr>
        <w:t>00</w:t>
      </w:r>
      <w:r w:rsidR="003102F4">
        <w:rPr>
          <w:rFonts w:ascii="Times" w:hAnsi="Times"/>
          <w:sz w:val="36"/>
        </w:rPr>
        <w:t>=3, then w</w:t>
      </w:r>
      <w:r w:rsidRPr="00235BDD">
        <w:rPr>
          <w:rFonts w:ascii="Times" w:hAnsi="Times"/>
          <w:sz w:val="36"/>
        </w:rPr>
        <w:t xml:space="preserve">hat is </w:t>
      </w:r>
      <w:r w:rsidR="003102F4">
        <w:rPr>
          <w:rFonts w:ascii="Times" w:hAnsi="Times"/>
          <w:sz w:val="36"/>
        </w:rPr>
        <w:t>the standard deviation of Y</w:t>
      </w:r>
      <w:r w:rsidR="003102F4" w:rsidRPr="003102F4">
        <w:rPr>
          <w:rFonts w:ascii="Times" w:hAnsi="Times"/>
          <w:sz w:val="36"/>
          <w:vertAlign w:val="subscript"/>
        </w:rPr>
        <w:t>1</w:t>
      </w:r>
      <w:r w:rsidR="003102F4">
        <w:rPr>
          <w:rFonts w:ascii="Times" w:hAnsi="Times"/>
          <w:sz w:val="36"/>
          <w:vertAlign w:val="subscript"/>
        </w:rPr>
        <w:t>00</w:t>
      </w:r>
      <w:r w:rsidR="003102F4">
        <w:rPr>
          <w:rFonts w:ascii="Times" w:hAnsi="Times"/>
          <w:sz w:val="36"/>
        </w:rPr>
        <w:t>?</w:t>
      </w:r>
    </w:p>
    <w:p w:rsidR="00805AD7" w:rsidRDefault="003102F4" w:rsidP="00ED0F45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(i) </w:t>
      </w:r>
      <w:r w:rsidR="00805AD7">
        <w:rPr>
          <w:rFonts w:ascii="Times" w:hAnsi="Times"/>
          <w:sz w:val="36"/>
        </w:rPr>
        <w:t>exp(5)</w:t>
      </w:r>
      <w:r w:rsidR="00805AD7">
        <w:rPr>
          <w:rFonts w:ascii="Times" w:hAnsi="Times"/>
          <w:sz w:val="36"/>
        </w:rPr>
        <w:tab/>
      </w:r>
      <w:r w:rsidR="00805AD7">
        <w:rPr>
          <w:rFonts w:ascii="Times" w:hAnsi="Times"/>
          <w:sz w:val="36"/>
        </w:rPr>
        <w:tab/>
        <w:t>(iii) exp(7)</w:t>
      </w:r>
      <w:r w:rsidR="00805AD7">
        <w:rPr>
          <w:rFonts w:ascii="Times" w:hAnsi="Times"/>
          <w:sz w:val="36"/>
        </w:rPr>
        <w:tab/>
        <w:t>(iii) log(5)</w:t>
      </w:r>
      <w:r w:rsidR="00805AD7">
        <w:rPr>
          <w:rFonts w:ascii="Times" w:hAnsi="Times"/>
          <w:sz w:val="36"/>
        </w:rPr>
        <w:tab/>
        <w:t>(iv) log(7)</w:t>
      </w:r>
    </w:p>
    <w:p w:rsidR="00805AD7" w:rsidRDefault="00805AD7" w:rsidP="00ED0F45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(v) √exp(5)</w:t>
      </w:r>
      <w:r>
        <w:rPr>
          <w:rFonts w:ascii="Times" w:hAnsi="Times"/>
          <w:sz w:val="36"/>
        </w:rPr>
        <w:tab/>
        <w:t xml:space="preserve">(vi) √exp(7) </w:t>
      </w:r>
      <w:r>
        <w:rPr>
          <w:rFonts w:ascii="Times" w:hAnsi="Times"/>
          <w:sz w:val="36"/>
        </w:rPr>
        <w:tab/>
        <w:t>(vii) √log(5)</w:t>
      </w:r>
      <w:r>
        <w:rPr>
          <w:rFonts w:ascii="Times" w:hAnsi="Times"/>
          <w:sz w:val="36"/>
        </w:rPr>
        <w:tab/>
        <w:t>(viii) NTA.</w:t>
      </w:r>
    </w:p>
    <w:p w:rsidR="00E50EB4" w:rsidRDefault="00805AD7" w:rsidP="00ED0F45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ab/>
        <w:t xml:space="preserve">b) </w:t>
      </w:r>
      <w:r w:rsidR="00506C83">
        <w:rPr>
          <w:rFonts w:ascii="Times" w:hAnsi="Times"/>
          <w:sz w:val="36"/>
        </w:rPr>
        <w:t xml:space="preserve">Suppose that you do a survey on students' </w:t>
      </w:r>
      <w:r w:rsidR="00E50EB4">
        <w:rPr>
          <w:rFonts w:ascii="Times" w:hAnsi="Times"/>
          <w:sz w:val="36"/>
        </w:rPr>
        <w:t>art</w:t>
      </w:r>
      <w:r w:rsidR="00506C83">
        <w:rPr>
          <w:rFonts w:ascii="Times" w:hAnsi="Times"/>
          <w:sz w:val="36"/>
        </w:rPr>
        <w:t xml:space="preserve"> knowledge and happiness. You have a list of 100 </w:t>
      </w:r>
      <w:r w:rsidR="00E50EB4">
        <w:rPr>
          <w:rFonts w:ascii="Times" w:hAnsi="Times"/>
          <w:sz w:val="36"/>
        </w:rPr>
        <w:t>paintings</w:t>
      </w:r>
      <w:r w:rsidR="00506C83">
        <w:rPr>
          <w:rFonts w:ascii="Times" w:hAnsi="Times"/>
          <w:sz w:val="36"/>
        </w:rPr>
        <w:t xml:space="preserve"> and you ask students how many of them they recognize. In addition, you ask the students to rate their general happiness from 1 to</w:t>
      </w:r>
      <w:r w:rsidR="00E50EB4">
        <w:rPr>
          <w:rFonts w:ascii="Times" w:hAnsi="Times"/>
          <w:sz w:val="36"/>
        </w:rPr>
        <w:t xml:space="preserve"> 10. You consider happiness the </w:t>
      </w:r>
      <w:r w:rsidR="00506C83">
        <w:rPr>
          <w:rFonts w:ascii="Times" w:hAnsi="Times"/>
          <w:sz w:val="36"/>
        </w:rPr>
        <w:t xml:space="preserve">response variable, and find that, using ordinary </w:t>
      </w:r>
      <w:r w:rsidR="00E50EB4">
        <w:rPr>
          <w:rFonts w:ascii="Times" w:hAnsi="Times"/>
          <w:sz w:val="36"/>
        </w:rPr>
        <w:t>least squares</w:t>
      </w:r>
      <w:r w:rsidR="00506C83">
        <w:rPr>
          <w:rFonts w:ascii="Times" w:hAnsi="Times"/>
          <w:sz w:val="36"/>
        </w:rPr>
        <w:t xml:space="preserve"> </w:t>
      </w:r>
      <w:r w:rsidR="00F81C13">
        <w:rPr>
          <w:rFonts w:ascii="Times" w:hAnsi="Times"/>
          <w:sz w:val="36"/>
        </w:rPr>
        <w:t xml:space="preserve">linear </w:t>
      </w:r>
      <w:r w:rsidR="00506C83">
        <w:rPr>
          <w:rFonts w:ascii="Times" w:hAnsi="Times"/>
          <w:sz w:val="36"/>
        </w:rPr>
        <w:t xml:space="preserve">regression, when X = 80, your prediction </w:t>
      </w:r>
      <w:r w:rsidR="00E50EB4">
        <w:rPr>
          <w:rFonts w:ascii="Times" w:hAnsi="Times"/>
          <w:sz w:val="36"/>
        </w:rPr>
        <w:t>ˆY =</w:t>
      </w:r>
      <w:r w:rsidR="00506C83">
        <w:rPr>
          <w:rFonts w:ascii="Times" w:hAnsi="Times"/>
          <w:sz w:val="36"/>
        </w:rPr>
        <w:t xml:space="preserve"> 8.2, and when </w:t>
      </w:r>
      <w:r w:rsidR="00E50EB4">
        <w:rPr>
          <w:rFonts w:ascii="Times" w:hAnsi="Times"/>
          <w:sz w:val="36"/>
        </w:rPr>
        <w:t>X = 70, ˆY = 8.1. The residual sum of squares for OLS is 10,420 and ˆ</w:t>
      </w:r>
      <w:r w:rsidR="00E50EB4" w:rsidRPr="00E50EB4">
        <w:rPr>
          <w:rFonts w:ascii="Symbol" w:hAnsi="Symbol"/>
          <w:sz w:val="36"/>
        </w:rPr>
        <w:t>s</w:t>
      </w:r>
      <w:r w:rsidR="00E50EB4">
        <w:rPr>
          <w:rFonts w:ascii="Times" w:hAnsi="Times"/>
          <w:sz w:val="36"/>
        </w:rPr>
        <w:t xml:space="preserve"> = 0.2. Using kernel r</w:t>
      </w:r>
      <w:r w:rsidR="00F81C13">
        <w:rPr>
          <w:rFonts w:ascii="Times" w:hAnsi="Times"/>
          <w:sz w:val="36"/>
        </w:rPr>
        <w:t>egression, when X = 80, ˆY = 8.2</w:t>
      </w:r>
      <w:r w:rsidR="00E50EB4">
        <w:rPr>
          <w:rFonts w:ascii="Times" w:hAnsi="Times"/>
          <w:sz w:val="36"/>
        </w:rPr>
        <w:t>, and when X = 70, ˆY = 8.0. The residual sum of squares for kernel regression is 8,010 and ˆ</w:t>
      </w:r>
      <w:r w:rsidR="00E50EB4" w:rsidRPr="00E50EB4">
        <w:rPr>
          <w:rFonts w:ascii="Symbol" w:hAnsi="Symbol"/>
          <w:sz w:val="36"/>
        </w:rPr>
        <w:t>s</w:t>
      </w:r>
      <w:r w:rsidR="00E50EB4">
        <w:rPr>
          <w:rFonts w:ascii="Times" w:hAnsi="Times"/>
          <w:sz w:val="36"/>
        </w:rPr>
        <w:t xml:space="preserve"> = 0.2. What can you conclude?</w:t>
      </w:r>
    </w:p>
    <w:p w:rsidR="00E50EB4" w:rsidRDefault="00E50EB4" w:rsidP="00ED0F45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(i) Art makes people happier.</w:t>
      </w:r>
    </w:p>
    <w:p w:rsidR="00E50EB4" w:rsidRDefault="00E50EB4" w:rsidP="00E50EB4">
      <w:pPr>
        <w:ind w:right="270"/>
        <w:rPr>
          <w:rFonts w:ascii="Times" w:hAnsi="Times"/>
          <w:sz w:val="36"/>
        </w:rPr>
      </w:pPr>
      <w:r>
        <w:rPr>
          <w:rFonts w:ascii="Times" w:hAnsi="Times"/>
          <w:sz w:val="36"/>
        </w:rPr>
        <w:t>(ii) The least squares residual estimator has higher correlation bias due to logistic extrapolation heteroskedasticity.</w:t>
      </w:r>
    </w:p>
    <w:p w:rsidR="00E50EB4" w:rsidRDefault="00E50EB4" w:rsidP="00DA0782">
      <w:pPr>
        <w:ind w:right="540"/>
        <w:rPr>
          <w:rFonts w:ascii="Times" w:hAnsi="Times"/>
          <w:sz w:val="36"/>
        </w:rPr>
      </w:pPr>
      <w:r>
        <w:rPr>
          <w:rFonts w:ascii="Times" w:hAnsi="Times"/>
          <w:sz w:val="36"/>
        </w:rPr>
        <w:t>(iii) Increasing your art knowledge from 70% to 80% would cause</w:t>
      </w:r>
      <w:r w:rsidR="00F81C13">
        <w:rPr>
          <w:rFonts w:ascii="Times" w:hAnsi="Times"/>
          <w:sz w:val="36"/>
        </w:rPr>
        <w:t xml:space="preserve"> an increase of about 0.1 to 0.2</w:t>
      </w:r>
      <w:r>
        <w:rPr>
          <w:rFonts w:ascii="Times" w:hAnsi="Times"/>
          <w:sz w:val="36"/>
        </w:rPr>
        <w:t xml:space="preserve"> in your happiness score.</w:t>
      </w:r>
    </w:p>
    <w:p w:rsidR="00F81C13" w:rsidRDefault="00E50EB4" w:rsidP="00ED0F45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(iv) </w:t>
      </w:r>
      <w:r w:rsidR="00F81C13">
        <w:rPr>
          <w:rFonts w:ascii="Times" w:hAnsi="Times"/>
          <w:sz w:val="36"/>
        </w:rPr>
        <w:t>For students with 80% art knowledge, their happiness scores tend to range between 8 and 8.4.</w:t>
      </w:r>
    </w:p>
    <w:p w:rsidR="00E50EB4" w:rsidRDefault="00F81C13" w:rsidP="00ED0F45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(v) Since kernel regression has a smaller residual sum of squares, predictions based on kernel regression should be favored over linear regression.</w:t>
      </w:r>
    </w:p>
    <w:p w:rsidR="00D0676E" w:rsidRDefault="00E50EB4" w:rsidP="00ED0F45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(vi) NTA.</w:t>
      </w:r>
    </w:p>
    <w:p w:rsidR="00952CA6" w:rsidRDefault="00D0676E" w:rsidP="00ED0F45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ab/>
      </w:r>
      <w:r w:rsidR="00952CA6">
        <w:rPr>
          <w:rFonts w:ascii="Times" w:hAnsi="Times"/>
          <w:noProof/>
          <w:sz w:val="36"/>
        </w:rPr>
        <w:drawing>
          <wp:inline distT="0" distB="0" distL="0" distR="0">
            <wp:extent cx="4734218" cy="4734218"/>
            <wp:effectExtent l="25400" t="0" r="0" b="0"/>
            <wp:docPr id="1" name="Picture 0" descr="o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.pdf"/>
                    <pic:cNvPicPr/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4727634" cy="47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CA6" w:rsidRDefault="00952CA6" w:rsidP="00ED0F45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c) Lasagnes at 100 restaurants are tested for onion content and rated from 0 to 10 for flavor by food critics. A plot is shown above</w:t>
      </w:r>
      <w:r>
        <w:rPr>
          <w:rFonts w:ascii="Times" w:hAnsi="Times"/>
          <w:noProof/>
          <w:sz w:val="36"/>
        </w:rPr>
        <w:t xml:space="preserve">. </w:t>
      </w:r>
      <w:r w:rsidR="00D0676E">
        <w:rPr>
          <w:rFonts w:ascii="Times" w:hAnsi="Times"/>
          <w:sz w:val="36"/>
        </w:rPr>
        <w:t xml:space="preserve">Using linear regression, the </w:t>
      </w:r>
      <w:r w:rsidR="008562D7">
        <w:rPr>
          <w:rFonts w:ascii="Times" w:hAnsi="Times"/>
          <w:sz w:val="36"/>
        </w:rPr>
        <w:t xml:space="preserve">estimated intercept is </w:t>
      </w:r>
      <w:r w:rsidR="00C92D83">
        <w:rPr>
          <w:rFonts w:ascii="Times" w:hAnsi="Times"/>
          <w:sz w:val="36"/>
        </w:rPr>
        <w:t xml:space="preserve">around </w:t>
      </w:r>
      <w:r w:rsidR="008562D7">
        <w:rPr>
          <w:rFonts w:ascii="Times" w:hAnsi="Times"/>
          <w:sz w:val="36"/>
        </w:rPr>
        <w:t>4</w:t>
      </w:r>
      <w:r w:rsidR="00D758B1">
        <w:rPr>
          <w:rFonts w:ascii="Times" w:hAnsi="Times"/>
          <w:sz w:val="36"/>
        </w:rPr>
        <w:t xml:space="preserve"> and the </w:t>
      </w:r>
      <w:r w:rsidR="00B03FBB">
        <w:rPr>
          <w:rFonts w:ascii="Times" w:hAnsi="Times"/>
          <w:sz w:val="36"/>
        </w:rPr>
        <w:t xml:space="preserve">estimated slope is </w:t>
      </w:r>
      <w:r w:rsidR="00C92D83">
        <w:rPr>
          <w:rFonts w:ascii="Times" w:hAnsi="Times"/>
          <w:sz w:val="36"/>
        </w:rPr>
        <w:t xml:space="preserve">nearly </w:t>
      </w:r>
      <w:r w:rsidR="00B03FBB">
        <w:rPr>
          <w:rFonts w:ascii="Times" w:hAnsi="Times"/>
          <w:sz w:val="36"/>
        </w:rPr>
        <w:t>0.2</w:t>
      </w:r>
      <w:r w:rsidR="00D758B1">
        <w:rPr>
          <w:rFonts w:ascii="Times" w:hAnsi="Times"/>
          <w:sz w:val="36"/>
        </w:rPr>
        <w:t>. A</w:t>
      </w:r>
      <w:r w:rsidR="00D0676E">
        <w:rPr>
          <w:rFonts w:ascii="Times" w:hAnsi="Times"/>
          <w:sz w:val="36"/>
        </w:rPr>
        <w:t xml:space="preserve"> res</w:t>
      </w:r>
      <w:r w:rsidR="00D758B1">
        <w:rPr>
          <w:rFonts w:ascii="Times" w:hAnsi="Times"/>
          <w:sz w:val="36"/>
        </w:rPr>
        <w:t>earcher concludes that</w:t>
      </w:r>
      <w:r w:rsidR="00B03FBB">
        <w:rPr>
          <w:rFonts w:ascii="Times" w:hAnsi="Times"/>
          <w:sz w:val="36"/>
        </w:rPr>
        <w:t xml:space="preserve"> a recipe would therefore need 3</w:t>
      </w:r>
      <w:r w:rsidR="00D758B1">
        <w:rPr>
          <w:rFonts w:ascii="Times" w:hAnsi="Times"/>
          <w:sz w:val="36"/>
        </w:rPr>
        <w:t>0 onions</w:t>
      </w:r>
      <w:r w:rsidR="00B7662B">
        <w:rPr>
          <w:rFonts w:ascii="Times" w:hAnsi="Times"/>
          <w:sz w:val="36"/>
        </w:rPr>
        <w:t xml:space="preserve"> per pound</w:t>
      </w:r>
      <w:r w:rsidR="00D758B1">
        <w:rPr>
          <w:rFonts w:ascii="Times" w:hAnsi="Times"/>
          <w:sz w:val="36"/>
        </w:rPr>
        <w:t xml:space="preserve"> in order to get a flavor rating of 10. What are the main problems with this conclusion?</w:t>
      </w:r>
    </w:p>
    <w:p w:rsidR="00D254E3" w:rsidRPr="00235BDD" w:rsidRDefault="00D254E3" w:rsidP="00ED0F45">
      <w:pPr>
        <w:rPr>
          <w:rFonts w:ascii="Times" w:hAnsi="Times"/>
          <w:sz w:val="36"/>
        </w:rPr>
      </w:pPr>
    </w:p>
    <w:sectPr w:rsidR="00D254E3" w:rsidRPr="00235BDD" w:rsidSect="00E50EB4">
      <w:pgSz w:w="12240" w:h="15840"/>
      <w:pgMar w:top="1440" w:right="63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ED0F45"/>
    <w:rsid w:val="000040DB"/>
    <w:rsid w:val="00145953"/>
    <w:rsid w:val="00235BDD"/>
    <w:rsid w:val="0028182D"/>
    <w:rsid w:val="002D28AB"/>
    <w:rsid w:val="003102F4"/>
    <w:rsid w:val="00405898"/>
    <w:rsid w:val="00425EEC"/>
    <w:rsid w:val="004F09C6"/>
    <w:rsid w:val="00506C83"/>
    <w:rsid w:val="005A1B98"/>
    <w:rsid w:val="005C4BC1"/>
    <w:rsid w:val="005D18C4"/>
    <w:rsid w:val="00766C08"/>
    <w:rsid w:val="00805AD7"/>
    <w:rsid w:val="008562D7"/>
    <w:rsid w:val="00872C3B"/>
    <w:rsid w:val="008F1B35"/>
    <w:rsid w:val="00952CA6"/>
    <w:rsid w:val="009D1C33"/>
    <w:rsid w:val="00A73376"/>
    <w:rsid w:val="00B03FBB"/>
    <w:rsid w:val="00B7662B"/>
    <w:rsid w:val="00C92D83"/>
    <w:rsid w:val="00D0676E"/>
    <w:rsid w:val="00D254E3"/>
    <w:rsid w:val="00D47407"/>
    <w:rsid w:val="00D758B1"/>
    <w:rsid w:val="00D93C8D"/>
    <w:rsid w:val="00DA0782"/>
    <w:rsid w:val="00E3197B"/>
    <w:rsid w:val="00E50EB4"/>
    <w:rsid w:val="00EB6EA9"/>
    <w:rsid w:val="00ED0F45"/>
    <w:rsid w:val="00F60B75"/>
    <w:rsid w:val="00F81C13"/>
    <w:rsid w:val="00F90243"/>
    <w:rsid w:val="00FF051D"/>
  </w:rsids>
  <m:mathPr>
    <m:mathFont m:val="Seou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3EC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D0F4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D0F45"/>
    <w:rPr>
      <w:rFonts w:ascii="Courier" w:hAnsi="Courier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591</Words>
  <Characters>3369</Characters>
  <Application>Microsoft Macintosh Word</Application>
  <DocSecurity>0</DocSecurity>
  <Lines>28</Lines>
  <Paragraphs>6</Paragraphs>
  <ScaleCrop>false</ScaleCrop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Schoenberg</dc:creator>
  <cp:keywords/>
  <cp:lastModifiedBy>Rick Schoenberg</cp:lastModifiedBy>
  <cp:revision>33</cp:revision>
  <dcterms:created xsi:type="dcterms:W3CDTF">2010-05-10T14:21:00Z</dcterms:created>
  <dcterms:modified xsi:type="dcterms:W3CDTF">2010-05-10T16:04:00Z</dcterms:modified>
</cp:coreProperties>
</file>